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940"/>
        <w:gridCol w:w="1620"/>
      </w:tblGrid>
      <w:tr w:rsidR="00AC2883" w:rsidRPr="005A111B" w14:paraId="2BE3FC30" w14:textId="77777777" w:rsidTr="00AC2883">
        <w:trPr>
          <w:cantSplit/>
          <w:trHeight w:val="277"/>
        </w:trPr>
        <w:tc>
          <w:tcPr>
            <w:tcW w:w="9720" w:type="dxa"/>
            <w:gridSpan w:val="4"/>
            <w:shd w:val="clear" w:color="auto" w:fill="8DB3E2" w:themeFill="text2" w:themeFillTint="66"/>
          </w:tcPr>
          <w:p w14:paraId="417E7890" w14:textId="77777777" w:rsidR="00AC2883" w:rsidRPr="005A111B" w:rsidRDefault="00AC2883" w:rsidP="00AC2883">
            <w:pPr>
              <w:jc w:val="both"/>
              <w:rPr>
                <w:rFonts w:asciiTheme="majorHAnsi" w:hAnsiTheme="majorHAnsi" w:cs="Arial"/>
                <w:b/>
                <w:bCs/>
                <w:sz w:val="22"/>
                <w:szCs w:val="22"/>
              </w:rPr>
            </w:pPr>
            <w:r w:rsidRPr="005A111B">
              <w:rPr>
                <w:rFonts w:asciiTheme="majorHAnsi" w:hAnsiTheme="majorHAnsi" w:cs="Arial"/>
                <w:b/>
                <w:bCs/>
                <w:sz w:val="22"/>
                <w:szCs w:val="22"/>
              </w:rPr>
              <w:t xml:space="preserve">FORM A.1 – Exclusion Criteria Mandatory Pass </w:t>
            </w:r>
          </w:p>
        </w:tc>
      </w:tr>
      <w:tr w:rsidR="00AC2883" w:rsidRPr="005A111B" w14:paraId="42C72176" w14:textId="77777777" w:rsidTr="00AC2883">
        <w:trPr>
          <w:cantSplit/>
          <w:trHeight w:val="709"/>
        </w:trPr>
        <w:tc>
          <w:tcPr>
            <w:tcW w:w="1080" w:type="dxa"/>
          </w:tcPr>
          <w:p w14:paraId="644E890A"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A1</w:t>
            </w:r>
          </w:p>
        </w:tc>
        <w:tc>
          <w:tcPr>
            <w:tcW w:w="8640" w:type="dxa"/>
            <w:gridSpan w:val="3"/>
          </w:tcPr>
          <w:p w14:paraId="33EC290A" w14:textId="78978F0D"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Has your organisation or any of its directors or any other person who has powers of representation, decision or control of the organisation been convicted of any of the following offences: (please see description given in the selection document (exclusion criteria 1 -</w:t>
            </w:r>
            <w:r w:rsidR="005A111B" w:rsidRPr="005A111B">
              <w:rPr>
                <w:rFonts w:asciiTheme="majorHAnsi" w:hAnsiTheme="majorHAnsi" w:cs="Arial"/>
                <w:sz w:val="22"/>
                <w:szCs w:val="22"/>
              </w:rPr>
              <w:t>2-3</w:t>
            </w:r>
            <w:r w:rsidRPr="005A111B">
              <w:rPr>
                <w:rFonts w:asciiTheme="majorHAnsi" w:hAnsiTheme="majorHAnsi" w:cs="Arial"/>
                <w:sz w:val="22"/>
                <w:szCs w:val="22"/>
              </w:rPr>
              <w:t>)</w:t>
            </w:r>
          </w:p>
          <w:p w14:paraId="05EF2766"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b/>
                <w:color w:val="000000"/>
                <w:sz w:val="22"/>
                <w:szCs w:val="22"/>
              </w:rPr>
              <w:t>NOTE:  Responses to these questions will be assessed as PASS / FAIL.  Only those applications achieving a PASS will be put forward for further evaluation.</w:t>
            </w:r>
          </w:p>
        </w:tc>
      </w:tr>
      <w:tr w:rsidR="0083513E" w:rsidRPr="005A111B" w14:paraId="7788AB67" w14:textId="77777777" w:rsidTr="00AC2883">
        <w:trPr>
          <w:cantSplit/>
          <w:trHeight w:val="238"/>
        </w:trPr>
        <w:tc>
          <w:tcPr>
            <w:tcW w:w="1080" w:type="dxa"/>
          </w:tcPr>
          <w:p w14:paraId="6C5B888D" w14:textId="77777777" w:rsidR="0083513E" w:rsidRPr="005A111B" w:rsidRDefault="0083513E" w:rsidP="00AC2883">
            <w:pPr>
              <w:jc w:val="both"/>
              <w:rPr>
                <w:rFonts w:asciiTheme="majorHAnsi" w:hAnsiTheme="majorHAnsi" w:cs="Arial"/>
                <w:sz w:val="22"/>
                <w:szCs w:val="22"/>
              </w:rPr>
            </w:pPr>
          </w:p>
        </w:tc>
        <w:tc>
          <w:tcPr>
            <w:tcW w:w="7020" w:type="dxa"/>
            <w:gridSpan w:val="2"/>
          </w:tcPr>
          <w:p w14:paraId="0E927D84" w14:textId="77777777" w:rsidR="00197105" w:rsidRDefault="00197105" w:rsidP="00197105">
            <w:pPr>
              <w:jc w:val="both"/>
              <w:rPr>
                <w:rFonts w:asciiTheme="majorHAnsi" w:hAnsiTheme="majorHAnsi" w:cs="Arial"/>
                <w:sz w:val="22"/>
                <w:szCs w:val="22"/>
              </w:rPr>
            </w:pPr>
          </w:p>
          <w:p w14:paraId="24E5E0D6" w14:textId="77777777" w:rsidR="0083513E" w:rsidRDefault="0083513E" w:rsidP="00197105">
            <w:pPr>
              <w:jc w:val="both"/>
              <w:rPr>
                <w:rFonts w:asciiTheme="majorHAnsi" w:hAnsiTheme="majorHAnsi" w:cs="Arial"/>
                <w:sz w:val="22"/>
                <w:szCs w:val="22"/>
              </w:rPr>
            </w:pPr>
            <w:r w:rsidRPr="005A111B">
              <w:rPr>
                <w:rFonts w:asciiTheme="majorHAnsi" w:hAnsiTheme="majorHAnsi" w:cs="Arial"/>
                <w:sz w:val="22"/>
                <w:szCs w:val="22"/>
              </w:rPr>
              <w:t xml:space="preserve">NAME OF THE COMPANY: </w:t>
            </w:r>
            <w:r w:rsidR="00197105">
              <w:rPr>
                <w:rFonts w:asciiTheme="majorHAnsi" w:hAnsiTheme="majorHAnsi" w:cs="Arial"/>
                <w:sz w:val="22"/>
                <w:szCs w:val="22"/>
              </w:rPr>
              <w:t>…………………………………………………………..</w:t>
            </w:r>
          </w:p>
          <w:p w14:paraId="21EF27D8" w14:textId="77777777" w:rsidR="00197105" w:rsidRDefault="008F42F5" w:rsidP="00197105">
            <w:pPr>
              <w:jc w:val="both"/>
              <w:rPr>
                <w:rFonts w:asciiTheme="majorHAnsi" w:hAnsiTheme="majorHAnsi" w:cs="Arial"/>
                <w:sz w:val="22"/>
                <w:szCs w:val="22"/>
              </w:rPr>
            </w:pPr>
            <w:r>
              <w:rPr>
                <w:rFonts w:asciiTheme="majorHAnsi" w:hAnsiTheme="majorHAnsi" w:cs="Arial"/>
                <w:sz w:val="22"/>
                <w:szCs w:val="22"/>
              </w:rPr>
              <w:t>Consortium member 1</w:t>
            </w:r>
            <w:r w:rsidR="005309C1">
              <w:rPr>
                <w:rFonts w:asciiTheme="majorHAnsi" w:hAnsiTheme="majorHAnsi" w:cs="Arial"/>
                <w:sz w:val="22"/>
                <w:szCs w:val="22"/>
              </w:rPr>
              <w:t>: …………………………………..</w:t>
            </w:r>
          </w:p>
          <w:p w14:paraId="6ED8427D" w14:textId="77777777" w:rsidR="00197105" w:rsidRDefault="008F42F5" w:rsidP="00197105">
            <w:pPr>
              <w:jc w:val="both"/>
              <w:rPr>
                <w:rFonts w:asciiTheme="majorHAnsi" w:hAnsiTheme="majorHAnsi" w:cs="Arial"/>
                <w:sz w:val="22"/>
                <w:szCs w:val="22"/>
              </w:rPr>
            </w:pPr>
            <w:r>
              <w:rPr>
                <w:rFonts w:asciiTheme="majorHAnsi" w:hAnsiTheme="majorHAnsi" w:cs="Arial"/>
                <w:sz w:val="22"/>
                <w:szCs w:val="22"/>
              </w:rPr>
              <w:t>Consortium member 2: ………………………………….</w:t>
            </w:r>
          </w:p>
          <w:p w14:paraId="797B9803" w14:textId="77777777" w:rsidR="008F42F5" w:rsidRPr="005A111B" w:rsidRDefault="008F42F5" w:rsidP="00197105">
            <w:pPr>
              <w:jc w:val="both"/>
              <w:rPr>
                <w:rFonts w:asciiTheme="majorHAnsi" w:hAnsiTheme="majorHAnsi" w:cs="Arial"/>
                <w:sz w:val="22"/>
                <w:szCs w:val="22"/>
              </w:rPr>
            </w:pPr>
            <w:r>
              <w:rPr>
                <w:rFonts w:asciiTheme="majorHAnsi" w:hAnsiTheme="majorHAnsi" w:cs="Arial"/>
                <w:sz w:val="22"/>
                <w:szCs w:val="22"/>
              </w:rPr>
              <w:t>….</w:t>
            </w:r>
          </w:p>
        </w:tc>
        <w:tc>
          <w:tcPr>
            <w:tcW w:w="1620" w:type="dxa"/>
          </w:tcPr>
          <w:p w14:paraId="1583ACCB" w14:textId="77777777" w:rsidR="0083513E" w:rsidRPr="005A111B" w:rsidRDefault="0083513E" w:rsidP="00AC2883">
            <w:pPr>
              <w:jc w:val="both"/>
              <w:rPr>
                <w:rFonts w:asciiTheme="majorHAnsi" w:hAnsiTheme="majorHAnsi" w:cs="Arial"/>
                <w:sz w:val="22"/>
                <w:szCs w:val="22"/>
              </w:rPr>
            </w:pPr>
          </w:p>
        </w:tc>
      </w:tr>
      <w:tr w:rsidR="00AC2883" w:rsidRPr="005A111B" w14:paraId="7D3182B7" w14:textId="77777777" w:rsidTr="00AC2883">
        <w:trPr>
          <w:cantSplit/>
          <w:trHeight w:val="238"/>
        </w:trPr>
        <w:tc>
          <w:tcPr>
            <w:tcW w:w="1080" w:type="dxa"/>
          </w:tcPr>
          <w:p w14:paraId="51248F72"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A1.1</w:t>
            </w:r>
          </w:p>
        </w:tc>
        <w:tc>
          <w:tcPr>
            <w:tcW w:w="7020" w:type="dxa"/>
            <w:gridSpan w:val="2"/>
          </w:tcPr>
          <w:p w14:paraId="029FDA2A" w14:textId="77777777" w:rsidR="00AC2883" w:rsidRPr="005A111B" w:rsidRDefault="00531997" w:rsidP="00AC2883">
            <w:pPr>
              <w:jc w:val="both"/>
              <w:rPr>
                <w:rFonts w:asciiTheme="majorHAnsi" w:hAnsiTheme="majorHAnsi" w:cs="Arial"/>
                <w:sz w:val="22"/>
                <w:szCs w:val="22"/>
              </w:rPr>
            </w:pPr>
            <w:r>
              <w:rPr>
                <w:rFonts w:asciiTheme="majorHAnsi" w:hAnsiTheme="majorHAnsi" w:cs="Arial"/>
                <w:sz w:val="22"/>
                <w:szCs w:val="22"/>
              </w:rPr>
              <w:t>Conspiracy</w:t>
            </w:r>
          </w:p>
        </w:tc>
        <w:tc>
          <w:tcPr>
            <w:tcW w:w="1620" w:type="dxa"/>
          </w:tcPr>
          <w:p w14:paraId="49813741"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231657ED" w14:textId="77777777" w:rsidTr="00AC2883">
        <w:trPr>
          <w:cantSplit/>
          <w:trHeight w:val="319"/>
        </w:trPr>
        <w:tc>
          <w:tcPr>
            <w:tcW w:w="1080" w:type="dxa"/>
          </w:tcPr>
          <w:p w14:paraId="6F70AFF9"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A1.2</w:t>
            </w:r>
          </w:p>
        </w:tc>
        <w:tc>
          <w:tcPr>
            <w:tcW w:w="7020" w:type="dxa"/>
            <w:gridSpan w:val="2"/>
          </w:tcPr>
          <w:p w14:paraId="511BC949" w14:textId="77777777" w:rsidR="00AC2883" w:rsidRPr="005A111B" w:rsidRDefault="00AC2883" w:rsidP="00531997">
            <w:pPr>
              <w:jc w:val="both"/>
              <w:rPr>
                <w:rFonts w:asciiTheme="majorHAnsi" w:hAnsiTheme="majorHAnsi" w:cs="Arial"/>
                <w:sz w:val="22"/>
                <w:szCs w:val="22"/>
              </w:rPr>
            </w:pPr>
            <w:r w:rsidRPr="005A111B">
              <w:rPr>
                <w:rFonts w:asciiTheme="majorHAnsi" w:hAnsiTheme="majorHAnsi" w:cs="Arial"/>
                <w:sz w:val="22"/>
                <w:szCs w:val="22"/>
              </w:rPr>
              <w:t xml:space="preserve">Corruption </w:t>
            </w:r>
          </w:p>
        </w:tc>
        <w:tc>
          <w:tcPr>
            <w:tcW w:w="1620" w:type="dxa"/>
          </w:tcPr>
          <w:p w14:paraId="3205C9AA"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3F30A04A" w14:textId="77777777" w:rsidTr="00AC2883">
        <w:trPr>
          <w:cantSplit/>
          <w:trHeight w:val="321"/>
        </w:trPr>
        <w:tc>
          <w:tcPr>
            <w:tcW w:w="1080" w:type="dxa"/>
          </w:tcPr>
          <w:p w14:paraId="2B37D86B"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A1.3</w:t>
            </w:r>
          </w:p>
        </w:tc>
        <w:tc>
          <w:tcPr>
            <w:tcW w:w="7020" w:type="dxa"/>
            <w:gridSpan w:val="2"/>
          </w:tcPr>
          <w:p w14:paraId="187658FD"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Bribery </w:t>
            </w:r>
          </w:p>
        </w:tc>
        <w:tc>
          <w:tcPr>
            <w:tcW w:w="1620" w:type="dxa"/>
          </w:tcPr>
          <w:p w14:paraId="0F40ACC4"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4A0F94A6" w14:textId="77777777" w:rsidTr="00AC2883">
        <w:trPr>
          <w:cantSplit/>
          <w:trHeight w:val="345"/>
        </w:trPr>
        <w:tc>
          <w:tcPr>
            <w:tcW w:w="1080" w:type="dxa"/>
            <w:vMerge w:val="restart"/>
          </w:tcPr>
          <w:p w14:paraId="4781FC7E"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A1.4</w:t>
            </w:r>
          </w:p>
        </w:tc>
        <w:tc>
          <w:tcPr>
            <w:tcW w:w="8640" w:type="dxa"/>
            <w:gridSpan w:val="3"/>
          </w:tcPr>
          <w:p w14:paraId="60C03DCC"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Fraud</w:t>
            </w:r>
          </w:p>
        </w:tc>
      </w:tr>
      <w:tr w:rsidR="00AC2883" w:rsidRPr="005A111B" w14:paraId="2DBC4258" w14:textId="77777777" w:rsidTr="00AC2883">
        <w:trPr>
          <w:cantSplit/>
          <w:trHeight w:val="383"/>
        </w:trPr>
        <w:tc>
          <w:tcPr>
            <w:tcW w:w="1080" w:type="dxa"/>
            <w:vMerge/>
          </w:tcPr>
          <w:p w14:paraId="52C68077"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243B3F1B"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(i)</w:t>
            </w:r>
          </w:p>
        </w:tc>
        <w:tc>
          <w:tcPr>
            <w:tcW w:w="5940" w:type="dxa"/>
            <w:shd w:val="clear" w:color="auto" w:fill="auto"/>
          </w:tcPr>
          <w:p w14:paraId="0FF0BB8A"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The offence of cheating the Revenue</w:t>
            </w:r>
          </w:p>
        </w:tc>
        <w:tc>
          <w:tcPr>
            <w:tcW w:w="1620" w:type="dxa"/>
          </w:tcPr>
          <w:p w14:paraId="2157509C"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0FE7876E" w14:textId="77777777" w:rsidTr="00AC2883">
        <w:trPr>
          <w:cantSplit/>
          <w:trHeight w:val="405"/>
        </w:trPr>
        <w:tc>
          <w:tcPr>
            <w:tcW w:w="1080" w:type="dxa"/>
            <w:vMerge/>
          </w:tcPr>
          <w:p w14:paraId="2A4A035C"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746FAEA5"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(ii)</w:t>
            </w:r>
          </w:p>
        </w:tc>
        <w:tc>
          <w:tcPr>
            <w:tcW w:w="5940" w:type="dxa"/>
            <w:shd w:val="clear" w:color="auto" w:fill="auto"/>
          </w:tcPr>
          <w:p w14:paraId="7B8BE20E"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The offence of conspiracy to defraud</w:t>
            </w:r>
          </w:p>
        </w:tc>
        <w:tc>
          <w:tcPr>
            <w:tcW w:w="1620" w:type="dxa"/>
          </w:tcPr>
          <w:p w14:paraId="406C2580"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4EFE5108" w14:textId="77777777" w:rsidTr="00AC2883">
        <w:trPr>
          <w:cantSplit/>
          <w:trHeight w:val="355"/>
        </w:trPr>
        <w:tc>
          <w:tcPr>
            <w:tcW w:w="1080" w:type="dxa"/>
            <w:vMerge/>
          </w:tcPr>
          <w:p w14:paraId="404337F7"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6DC6D0A0"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(iii)</w:t>
            </w:r>
          </w:p>
        </w:tc>
        <w:tc>
          <w:tcPr>
            <w:tcW w:w="5940" w:type="dxa"/>
            <w:shd w:val="clear" w:color="auto" w:fill="auto"/>
          </w:tcPr>
          <w:p w14:paraId="7F3E786A"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Fraud or theft </w:t>
            </w:r>
          </w:p>
        </w:tc>
        <w:tc>
          <w:tcPr>
            <w:tcW w:w="1620" w:type="dxa"/>
          </w:tcPr>
          <w:p w14:paraId="1A9E8919"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69854494" w14:textId="77777777" w:rsidTr="00AC2883">
        <w:trPr>
          <w:cantSplit/>
          <w:trHeight w:val="355"/>
        </w:trPr>
        <w:tc>
          <w:tcPr>
            <w:tcW w:w="1080" w:type="dxa"/>
            <w:vMerge/>
          </w:tcPr>
          <w:p w14:paraId="0D778EA7"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3EA861FA"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(iv)</w:t>
            </w:r>
          </w:p>
        </w:tc>
        <w:tc>
          <w:tcPr>
            <w:tcW w:w="5940" w:type="dxa"/>
            <w:shd w:val="clear" w:color="auto" w:fill="auto"/>
          </w:tcPr>
          <w:p w14:paraId="5CC38E55"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Fraudulent trading </w:t>
            </w:r>
          </w:p>
        </w:tc>
        <w:tc>
          <w:tcPr>
            <w:tcW w:w="1620" w:type="dxa"/>
          </w:tcPr>
          <w:p w14:paraId="55383CE7"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57BF0793" w14:textId="77777777" w:rsidTr="00AC2883">
        <w:trPr>
          <w:cantSplit/>
          <w:trHeight w:val="351"/>
        </w:trPr>
        <w:tc>
          <w:tcPr>
            <w:tcW w:w="1080" w:type="dxa"/>
            <w:vMerge/>
          </w:tcPr>
          <w:p w14:paraId="38A4D9BA"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274186FE"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(v)</w:t>
            </w:r>
          </w:p>
        </w:tc>
        <w:tc>
          <w:tcPr>
            <w:tcW w:w="5940" w:type="dxa"/>
            <w:shd w:val="clear" w:color="auto" w:fill="auto"/>
          </w:tcPr>
          <w:p w14:paraId="17E4909F"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Defrauding HM Revenue &amp; Customs </w:t>
            </w:r>
          </w:p>
        </w:tc>
        <w:tc>
          <w:tcPr>
            <w:tcW w:w="1620" w:type="dxa"/>
          </w:tcPr>
          <w:p w14:paraId="368CEF24"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3C020E7A" w14:textId="77777777" w:rsidTr="00AC2883">
        <w:trPr>
          <w:cantSplit/>
          <w:trHeight w:val="351"/>
        </w:trPr>
        <w:tc>
          <w:tcPr>
            <w:tcW w:w="1080" w:type="dxa"/>
            <w:vMerge/>
          </w:tcPr>
          <w:p w14:paraId="569287E4"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4E740879"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(vi)</w:t>
            </w:r>
          </w:p>
        </w:tc>
        <w:tc>
          <w:tcPr>
            <w:tcW w:w="5940" w:type="dxa"/>
            <w:shd w:val="clear" w:color="auto" w:fill="auto"/>
          </w:tcPr>
          <w:p w14:paraId="5475F135"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An offence in connection with taxation in the European community  </w:t>
            </w:r>
          </w:p>
        </w:tc>
        <w:tc>
          <w:tcPr>
            <w:tcW w:w="1620" w:type="dxa"/>
          </w:tcPr>
          <w:p w14:paraId="4BB363A2"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36DDBA60" w14:textId="77777777" w:rsidTr="00AC2883">
        <w:trPr>
          <w:cantSplit/>
          <w:trHeight w:val="351"/>
        </w:trPr>
        <w:tc>
          <w:tcPr>
            <w:tcW w:w="1080" w:type="dxa"/>
            <w:vMerge/>
          </w:tcPr>
          <w:p w14:paraId="35F222E1"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2530F34C"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(vii)</w:t>
            </w:r>
          </w:p>
        </w:tc>
        <w:tc>
          <w:tcPr>
            <w:tcW w:w="5940" w:type="dxa"/>
            <w:shd w:val="clear" w:color="auto" w:fill="auto"/>
          </w:tcPr>
          <w:p w14:paraId="61F2711D"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Destroying defacing or concealing of documents or procuring the extension of a valuable security </w:t>
            </w:r>
          </w:p>
        </w:tc>
        <w:tc>
          <w:tcPr>
            <w:tcW w:w="1620" w:type="dxa"/>
          </w:tcPr>
          <w:p w14:paraId="2CEA62D1"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26AEAB92" w14:textId="77777777" w:rsidTr="00AC2883">
        <w:trPr>
          <w:cantSplit/>
          <w:trHeight w:val="351"/>
        </w:trPr>
        <w:tc>
          <w:tcPr>
            <w:tcW w:w="1080" w:type="dxa"/>
            <w:vMerge/>
          </w:tcPr>
          <w:p w14:paraId="7343D588"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0C63A863"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(viii)</w:t>
            </w:r>
          </w:p>
        </w:tc>
        <w:tc>
          <w:tcPr>
            <w:tcW w:w="5940" w:type="dxa"/>
            <w:shd w:val="clear" w:color="auto" w:fill="auto"/>
          </w:tcPr>
          <w:p w14:paraId="663F99AE"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Money laundering </w:t>
            </w:r>
          </w:p>
        </w:tc>
        <w:tc>
          <w:tcPr>
            <w:tcW w:w="1620" w:type="dxa"/>
          </w:tcPr>
          <w:p w14:paraId="30F79F7F"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6D454837" w14:textId="77777777" w:rsidTr="00AC2883">
        <w:trPr>
          <w:cantSplit/>
          <w:trHeight w:val="351"/>
        </w:trPr>
        <w:tc>
          <w:tcPr>
            <w:tcW w:w="1080" w:type="dxa"/>
            <w:vMerge/>
          </w:tcPr>
          <w:p w14:paraId="15F8D11D" w14:textId="77777777" w:rsidR="00AC2883" w:rsidRPr="005A111B" w:rsidRDefault="00AC2883" w:rsidP="00AC2883">
            <w:pPr>
              <w:numPr>
                <w:ilvl w:val="1"/>
                <w:numId w:val="2"/>
              </w:numPr>
              <w:jc w:val="both"/>
              <w:rPr>
                <w:rFonts w:asciiTheme="majorHAnsi" w:hAnsiTheme="majorHAnsi" w:cs="Arial"/>
                <w:sz w:val="22"/>
                <w:szCs w:val="22"/>
              </w:rPr>
            </w:pPr>
          </w:p>
        </w:tc>
        <w:tc>
          <w:tcPr>
            <w:tcW w:w="1080" w:type="dxa"/>
            <w:shd w:val="clear" w:color="auto" w:fill="auto"/>
          </w:tcPr>
          <w:p w14:paraId="057B0D8C"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(ix)</w:t>
            </w:r>
          </w:p>
        </w:tc>
        <w:tc>
          <w:tcPr>
            <w:tcW w:w="5940" w:type="dxa"/>
            <w:shd w:val="clear" w:color="auto" w:fill="auto"/>
          </w:tcPr>
          <w:p w14:paraId="5CC35653"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Any other offence </w:t>
            </w:r>
          </w:p>
        </w:tc>
        <w:tc>
          <w:tcPr>
            <w:tcW w:w="1620" w:type="dxa"/>
          </w:tcPr>
          <w:p w14:paraId="4CD39D45"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bl>
    <w:p w14:paraId="15F05241" w14:textId="77777777" w:rsidR="002362BF" w:rsidRPr="005A111B" w:rsidRDefault="002362BF">
      <w:pPr>
        <w:rPr>
          <w:rFonts w:asciiTheme="majorHAnsi" w:hAnsiTheme="majorHAnsi"/>
          <w:sz w:val="22"/>
          <w:szCs w:val="22"/>
        </w:rPr>
      </w:pPr>
    </w:p>
    <w:p w14:paraId="3F904D39" w14:textId="77777777" w:rsidR="00AC2883" w:rsidRPr="005A111B" w:rsidRDefault="00AC2883">
      <w:pPr>
        <w:rPr>
          <w:rFonts w:asciiTheme="majorHAnsi" w:hAnsiTheme="majorHAnsi"/>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7020"/>
        <w:gridCol w:w="1620"/>
      </w:tblGrid>
      <w:tr w:rsidR="00AC2883" w:rsidRPr="005A111B" w14:paraId="016C067A" w14:textId="77777777" w:rsidTr="0083513E">
        <w:trPr>
          <w:cantSplit/>
          <w:trHeight w:val="277"/>
        </w:trPr>
        <w:tc>
          <w:tcPr>
            <w:tcW w:w="9720" w:type="dxa"/>
            <w:gridSpan w:val="3"/>
            <w:shd w:val="clear" w:color="auto" w:fill="8DB3E2" w:themeFill="text2" w:themeFillTint="66"/>
          </w:tcPr>
          <w:p w14:paraId="1DEF53BC" w14:textId="77777777" w:rsidR="00AC2883" w:rsidRPr="005A111B" w:rsidRDefault="00325D47" w:rsidP="0083513E">
            <w:pPr>
              <w:jc w:val="both"/>
              <w:rPr>
                <w:rFonts w:asciiTheme="majorHAnsi" w:hAnsiTheme="majorHAnsi" w:cs="Arial"/>
                <w:b/>
                <w:bCs/>
                <w:sz w:val="22"/>
                <w:szCs w:val="22"/>
              </w:rPr>
            </w:pPr>
            <w:r>
              <w:rPr>
                <w:rFonts w:asciiTheme="majorHAnsi" w:hAnsiTheme="majorHAnsi" w:cs="Arial"/>
                <w:b/>
                <w:bCs/>
                <w:sz w:val="22"/>
                <w:szCs w:val="22"/>
                <w:shd w:val="clear" w:color="auto" w:fill="8DB3E2" w:themeFill="text2" w:themeFillTint="66"/>
              </w:rPr>
              <w:t>FORM</w:t>
            </w:r>
            <w:r w:rsidR="00AC2883" w:rsidRPr="005A111B">
              <w:rPr>
                <w:rFonts w:asciiTheme="majorHAnsi" w:hAnsiTheme="majorHAnsi" w:cs="Arial"/>
                <w:b/>
                <w:bCs/>
                <w:sz w:val="22"/>
                <w:szCs w:val="22"/>
                <w:shd w:val="clear" w:color="auto" w:fill="8DB3E2" w:themeFill="text2" w:themeFillTint="66"/>
              </w:rPr>
              <w:t xml:space="preserve"> A.2 –</w:t>
            </w:r>
            <w:r w:rsidR="0083513E" w:rsidRPr="005A111B">
              <w:rPr>
                <w:rFonts w:asciiTheme="majorHAnsi" w:hAnsiTheme="majorHAnsi" w:cs="Arial"/>
                <w:b/>
                <w:bCs/>
                <w:sz w:val="22"/>
                <w:szCs w:val="22"/>
                <w:shd w:val="clear" w:color="auto" w:fill="8DB3E2" w:themeFill="text2" w:themeFillTint="66"/>
              </w:rPr>
              <w:t>Exclusion criteria</w:t>
            </w:r>
            <w:r w:rsidR="00AC2883" w:rsidRPr="005A111B">
              <w:rPr>
                <w:rFonts w:asciiTheme="majorHAnsi" w:hAnsiTheme="majorHAnsi" w:cs="Arial"/>
                <w:b/>
                <w:bCs/>
                <w:sz w:val="22"/>
                <w:szCs w:val="22"/>
                <w:shd w:val="clear" w:color="auto" w:fill="8DB3E2" w:themeFill="text2" w:themeFillTint="66"/>
              </w:rPr>
              <w:t xml:space="preserve">– Discretionary Pass </w:t>
            </w:r>
            <w:r w:rsidR="00AC2883" w:rsidRPr="005A111B">
              <w:rPr>
                <w:rFonts w:asciiTheme="majorHAnsi" w:hAnsiTheme="majorHAnsi" w:cs="Arial"/>
                <w:b/>
                <w:color w:val="000000"/>
                <w:sz w:val="22"/>
                <w:szCs w:val="22"/>
                <w:shd w:val="clear" w:color="auto" w:fill="8DB3E2" w:themeFill="text2" w:themeFillTint="66"/>
              </w:rPr>
              <w:t>*(see note below</w:t>
            </w:r>
            <w:r w:rsidR="00AC2883" w:rsidRPr="005A111B">
              <w:rPr>
                <w:rFonts w:asciiTheme="majorHAnsi" w:hAnsiTheme="majorHAnsi" w:cs="Arial"/>
                <w:b/>
                <w:color w:val="000000"/>
                <w:sz w:val="22"/>
                <w:szCs w:val="22"/>
              </w:rPr>
              <w:t>)</w:t>
            </w:r>
          </w:p>
        </w:tc>
      </w:tr>
      <w:tr w:rsidR="00AC2883" w:rsidRPr="005A111B" w14:paraId="73355EFA" w14:textId="77777777" w:rsidTr="00AC2883">
        <w:trPr>
          <w:cantSplit/>
          <w:trHeight w:val="494"/>
        </w:trPr>
        <w:tc>
          <w:tcPr>
            <w:tcW w:w="1080" w:type="dxa"/>
          </w:tcPr>
          <w:p w14:paraId="28412C1F" w14:textId="77777777" w:rsidR="00AC2883" w:rsidRPr="005A111B" w:rsidRDefault="0083513E" w:rsidP="00AC2883">
            <w:pPr>
              <w:jc w:val="both"/>
              <w:rPr>
                <w:rFonts w:asciiTheme="majorHAnsi" w:hAnsiTheme="majorHAnsi" w:cs="Arial"/>
                <w:sz w:val="22"/>
                <w:szCs w:val="22"/>
              </w:rPr>
            </w:pPr>
            <w:r w:rsidRPr="005A111B">
              <w:rPr>
                <w:rFonts w:asciiTheme="majorHAnsi" w:hAnsiTheme="majorHAnsi" w:cs="Arial"/>
                <w:sz w:val="22"/>
                <w:szCs w:val="22"/>
              </w:rPr>
              <w:t>A.2</w:t>
            </w:r>
          </w:p>
        </w:tc>
        <w:tc>
          <w:tcPr>
            <w:tcW w:w="8640" w:type="dxa"/>
            <w:gridSpan w:val="2"/>
          </w:tcPr>
          <w:p w14:paraId="674664C5" w14:textId="77777777" w:rsidR="00AC2883" w:rsidRPr="005A111B" w:rsidRDefault="00AC2883" w:rsidP="00AC2883">
            <w:pPr>
              <w:pStyle w:val="TOC4"/>
              <w:rPr>
                <w:rFonts w:asciiTheme="majorHAnsi" w:hAnsiTheme="majorHAnsi"/>
                <w:sz w:val="22"/>
                <w:szCs w:val="22"/>
              </w:rPr>
            </w:pPr>
            <w:r w:rsidRPr="005A111B">
              <w:rPr>
                <w:rFonts w:asciiTheme="majorHAnsi" w:hAnsiTheme="majorHAnsi"/>
                <w:sz w:val="22"/>
                <w:szCs w:val="22"/>
              </w:rPr>
              <w:t>Do any of the following apply to your organisation, or to (any of) the director(s) / partners / proprietor(s)?</w:t>
            </w:r>
          </w:p>
          <w:p w14:paraId="1294D829" w14:textId="77777777" w:rsidR="00AC2883" w:rsidRPr="005A111B" w:rsidRDefault="00AC2883" w:rsidP="00AC2883">
            <w:pPr>
              <w:rPr>
                <w:rFonts w:asciiTheme="majorHAnsi" w:hAnsiTheme="majorHAnsi" w:cs="Arial"/>
                <w:sz w:val="22"/>
                <w:szCs w:val="22"/>
              </w:rPr>
            </w:pPr>
            <w:r w:rsidRPr="005A111B">
              <w:rPr>
                <w:rFonts w:asciiTheme="majorHAnsi" w:hAnsiTheme="majorHAnsi" w:cs="Arial"/>
                <w:b/>
                <w:color w:val="000000"/>
                <w:sz w:val="22"/>
                <w:szCs w:val="22"/>
              </w:rPr>
              <w:t xml:space="preserve">NOTE:  Responses to these questions will be assessed as PASS / FAIL.  Only those applications achieving a PASS will be put forward for further evaluation.  </w:t>
            </w:r>
          </w:p>
        </w:tc>
      </w:tr>
      <w:tr w:rsidR="00AC2883" w:rsidRPr="005A111B" w14:paraId="405B9C1A" w14:textId="77777777" w:rsidTr="00AC2883">
        <w:trPr>
          <w:cantSplit/>
          <w:trHeight w:val="494"/>
        </w:trPr>
        <w:tc>
          <w:tcPr>
            <w:tcW w:w="1080" w:type="dxa"/>
          </w:tcPr>
          <w:p w14:paraId="6189A4F7" w14:textId="77777777" w:rsidR="00AC2883" w:rsidRPr="005A111B" w:rsidRDefault="0083513E" w:rsidP="0083513E">
            <w:pPr>
              <w:jc w:val="both"/>
              <w:rPr>
                <w:rFonts w:asciiTheme="majorHAnsi" w:hAnsiTheme="majorHAnsi" w:cs="Arial"/>
                <w:sz w:val="22"/>
                <w:szCs w:val="22"/>
              </w:rPr>
            </w:pPr>
            <w:r w:rsidRPr="005A111B">
              <w:rPr>
                <w:rFonts w:asciiTheme="majorHAnsi" w:hAnsiTheme="majorHAnsi" w:cs="Arial"/>
                <w:sz w:val="22"/>
                <w:szCs w:val="22"/>
              </w:rPr>
              <w:t>A2.</w:t>
            </w:r>
            <w:r w:rsidR="00AC2883" w:rsidRPr="005A111B">
              <w:rPr>
                <w:rFonts w:asciiTheme="majorHAnsi" w:hAnsiTheme="majorHAnsi" w:cs="Arial"/>
                <w:sz w:val="22"/>
                <w:szCs w:val="22"/>
              </w:rPr>
              <w:t>1</w:t>
            </w:r>
          </w:p>
        </w:tc>
        <w:tc>
          <w:tcPr>
            <w:tcW w:w="7020" w:type="dxa"/>
          </w:tcPr>
          <w:p w14:paraId="788A7337" w14:textId="77777777" w:rsidR="00AC2883" w:rsidRPr="005A111B" w:rsidRDefault="00AC2883" w:rsidP="00AC2883">
            <w:pPr>
              <w:pStyle w:val="FootnoteText"/>
              <w:jc w:val="both"/>
              <w:rPr>
                <w:rFonts w:asciiTheme="majorHAnsi" w:hAnsiTheme="majorHAnsi" w:cs="Arial"/>
                <w:sz w:val="22"/>
                <w:szCs w:val="22"/>
              </w:rPr>
            </w:pPr>
            <w:r w:rsidRPr="005A111B">
              <w:rPr>
                <w:rFonts w:asciiTheme="majorHAnsi" w:hAnsiTheme="majorHAnsi" w:cs="Arial"/>
                <w:sz w:val="22"/>
                <w:szCs w:val="22"/>
              </w:rPr>
              <w:t>Bankruptcy, insolvency, compulsory winding up, receivership, composition with creditors, or subject to relevant proceedings</w:t>
            </w:r>
          </w:p>
        </w:tc>
        <w:tc>
          <w:tcPr>
            <w:tcW w:w="1620" w:type="dxa"/>
          </w:tcPr>
          <w:p w14:paraId="7272FCDD" w14:textId="77777777" w:rsidR="00AC2883" w:rsidRPr="005A111B" w:rsidRDefault="00AC2883" w:rsidP="00AC2883">
            <w:pPr>
              <w:pStyle w:val="TOC4"/>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5D8D932D" w14:textId="77777777" w:rsidTr="00AC2883">
        <w:trPr>
          <w:cantSplit/>
          <w:trHeight w:val="530"/>
        </w:trPr>
        <w:tc>
          <w:tcPr>
            <w:tcW w:w="1080" w:type="dxa"/>
          </w:tcPr>
          <w:p w14:paraId="158067FE" w14:textId="77777777" w:rsidR="00AC2883" w:rsidRPr="005A111B" w:rsidRDefault="0083513E" w:rsidP="0083513E">
            <w:pPr>
              <w:rPr>
                <w:rFonts w:asciiTheme="majorHAnsi" w:hAnsiTheme="majorHAnsi" w:cs="Arial"/>
                <w:sz w:val="22"/>
                <w:szCs w:val="22"/>
              </w:rPr>
            </w:pPr>
            <w:r w:rsidRPr="005A111B">
              <w:rPr>
                <w:rFonts w:asciiTheme="majorHAnsi" w:hAnsiTheme="majorHAnsi" w:cs="Arial"/>
                <w:sz w:val="22"/>
                <w:szCs w:val="22"/>
              </w:rPr>
              <w:t>A</w:t>
            </w:r>
            <w:r w:rsidR="00AC2883" w:rsidRPr="005A111B">
              <w:rPr>
                <w:rFonts w:asciiTheme="majorHAnsi" w:hAnsiTheme="majorHAnsi" w:cs="Arial"/>
                <w:sz w:val="22"/>
                <w:szCs w:val="22"/>
              </w:rPr>
              <w:t>2</w:t>
            </w:r>
            <w:r w:rsidRPr="005A111B">
              <w:rPr>
                <w:rFonts w:asciiTheme="majorHAnsi" w:hAnsiTheme="majorHAnsi" w:cs="Arial"/>
                <w:sz w:val="22"/>
                <w:szCs w:val="22"/>
              </w:rPr>
              <w:t>.2</w:t>
            </w:r>
          </w:p>
        </w:tc>
        <w:tc>
          <w:tcPr>
            <w:tcW w:w="7020" w:type="dxa"/>
          </w:tcPr>
          <w:p w14:paraId="7A2226E1"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A conviction (or convictions) for a criminal offence related to business or professional conduct</w:t>
            </w:r>
          </w:p>
        </w:tc>
        <w:tc>
          <w:tcPr>
            <w:tcW w:w="1620" w:type="dxa"/>
          </w:tcPr>
          <w:p w14:paraId="0B3A7B01"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3403A026" w14:textId="77777777" w:rsidTr="00AC2883">
        <w:trPr>
          <w:cantSplit/>
          <w:trHeight w:val="511"/>
        </w:trPr>
        <w:tc>
          <w:tcPr>
            <w:tcW w:w="1080" w:type="dxa"/>
          </w:tcPr>
          <w:p w14:paraId="1B541FEF" w14:textId="77777777" w:rsidR="00AC2883" w:rsidRPr="005A111B" w:rsidRDefault="0083513E" w:rsidP="0083513E">
            <w:pPr>
              <w:rPr>
                <w:rFonts w:asciiTheme="majorHAnsi" w:hAnsiTheme="majorHAnsi" w:cs="Arial"/>
                <w:sz w:val="22"/>
                <w:szCs w:val="22"/>
              </w:rPr>
            </w:pPr>
            <w:r w:rsidRPr="005A111B">
              <w:rPr>
                <w:rFonts w:asciiTheme="majorHAnsi" w:hAnsiTheme="majorHAnsi" w:cs="Arial"/>
                <w:sz w:val="22"/>
                <w:szCs w:val="22"/>
              </w:rPr>
              <w:t>A2.</w:t>
            </w:r>
            <w:r w:rsidR="00AC2883" w:rsidRPr="005A111B">
              <w:rPr>
                <w:rFonts w:asciiTheme="majorHAnsi" w:hAnsiTheme="majorHAnsi" w:cs="Arial"/>
                <w:sz w:val="22"/>
                <w:szCs w:val="22"/>
              </w:rPr>
              <w:t>3</w:t>
            </w:r>
          </w:p>
        </w:tc>
        <w:tc>
          <w:tcPr>
            <w:tcW w:w="7020" w:type="dxa"/>
          </w:tcPr>
          <w:p w14:paraId="0559CD99"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Legal or administrative finding of a commission of an act of grave misconduct in the course of business</w:t>
            </w:r>
          </w:p>
        </w:tc>
        <w:tc>
          <w:tcPr>
            <w:tcW w:w="1620" w:type="dxa"/>
          </w:tcPr>
          <w:p w14:paraId="61311BC8" w14:textId="77777777" w:rsidR="00AC2883" w:rsidRPr="005A111B" w:rsidRDefault="00AC2883" w:rsidP="00AC2883">
            <w:pPr>
              <w:pStyle w:val="TOC4"/>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6D561BBD" w14:textId="77777777" w:rsidTr="00AC2883">
        <w:trPr>
          <w:cantSplit/>
          <w:trHeight w:val="515"/>
        </w:trPr>
        <w:tc>
          <w:tcPr>
            <w:tcW w:w="1080" w:type="dxa"/>
          </w:tcPr>
          <w:p w14:paraId="0A239924" w14:textId="77777777" w:rsidR="00AC2883" w:rsidRPr="005A111B" w:rsidRDefault="0083513E" w:rsidP="00AC2883">
            <w:pPr>
              <w:rPr>
                <w:rFonts w:asciiTheme="majorHAnsi" w:hAnsiTheme="majorHAnsi" w:cs="Arial"/>
                <w:sz w:val="22"/>
                <w:szCs w:val="22"/>
              </w:rPr>
            </w:pPr>
            <w:r w:rsidRPr="005A111B">
              <w:rPr>
                <w:rFonts w:asciiTheme="majorHAnsi" w:hAnsiTheme="majorHAnsi" w:cs="Arial"/>
                <w:sz w:val="22"/>
                <w:szCs w:val="22"/>
              </w:rPr>
              <w:t>A2.4</w:t>
            </w:r>
          </w:p>
        </w:tc>
        <w:tc>
          <w:tcPr>
            <w:tcW w:w="7020" w:type="dxa"/>
          </w:tcPr>
          <w:p w14:paraId="12B6AA8F"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Failure to fulfil obligations related to payment of social security contributions</w:t>
            </w:r>
          </w:p>
        </w:tc>
        <w:tc>
          <w:tcPr>
            <w:tcW w:w="1620" w:type="dxa"/>
          </w:tcPr>
          <w:p w14:paraId="04B9F76F"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043554F0" w14:textId="77777777" w:rsidTr="00AC2883">
        <w:trPr>
          <w:cantSplit/>
          <w:trHeight w:val="301"/>
        </w:trPr>
        <w:tc>
          <w:tcPr>
            <w:tcW w:w="1080" w:type="dxa"/>
          </w:tcPr>
          <w:p w14:paraId="1B730744" w14:textId="77777777" w:rsidR="00AC2883" w:rsidRPr="005A111B" w:rsidRDefault="0083513E" w:rsidP="00AC2883">
            <w:pPr>
              <w:rPr>
                <w:rFonts w:asciiTheme="majorHAnsi" w:hAnsiTheme="majorHAnsi" w:cs="Arial"/>
                <w:sz w:val="22"/>
                <w:szCs w:val="22"/>
              </w:rPr>
            </w:pPr>
            <w:r w:rsidRPr="005A111B">
              <w:rPr>
                <w:rFonts w:asciiTheme="majorHAnsi" w:hAnsiTheme="majorHAnsi" w:cs="Arial"/>
                <w:sz w:val="22"/>
                <w:szCs w:val="22"/>
              </w:rPr>
              <w:t>A2</w:t>
            </w:r>
            <w:r w:rsidR="00AC2883" w:rsidRPr="005A111B">
              <w:rPr>
                <w:rFonts w:asciiTheme="majorHAnsi" w:hAnsiTheme="majorHAnsi" w:cs="Arial"/>
                <w:sz w:val="22"/>
                <w:szCs w:val="22"/>
              </w:rPr>
              <w:t>.5</w:t>
            </w:r>
          </w:p>
        </w:tc>
        <w:tc>
          <w:tcPr>
            <w:tcW w:w="7020" w:type="dxa"/>
          </w:tcPr>
          <w:p w14:paraId="26EA7ADF"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Failure to fulfil obligations related to the payment of taxes</w:t>
            </w:r>
          </w:p>
        </w:tc>
        <w:tc>
          <w:tcPr>
            <w:tcW w:w="1620" w:type="dxa"/>
          </w:tcPr>
          <w:p w14:paraId="0C787536" w14:textId="77777777" w:rsidR="00AC2883" w:rsidRPr="005A111B" w:rsidRDefault="00AC2883" w:rsidP="00AC2883">
            <w:pPr>
              <w:pStyle w:val="TOC4"/>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5E985BD5" w14:textId="77777777" w:rsidTr="00AC2883">
        <w:trPr>
          <w:cantSplit/>
          <w:trHeight w:val="532"/>
        </w:trPr>
        <w:tc>
          <w:tcPr>
            <w:tcW w:w="1080" w:type="dxa"/>
          </w:tcPr>
          <w:p w14:paraId="0D083722" w14:textId="77777777" w:rsidR="00AC2883" w:rsidRPr="005A111B" w:rsidRDefault="0083513E" w:rsidP="00AC2883">
            <w:pPr>
              <w:rPr>
                <w:rFonts w:asciiTheme="majorHAnsi" w:hAnsiTheme="majorHAnsi" w:cs="Arial"/>
                <w:sz w:val="22"/>
                <w:szCs w:val="22"/>
              </w:rPr>
            </w:pPr>
            <w:r w:rsidRPr="005A111B">
              <w:rPr>
                <w:rFonts w:asciiTheme="majorHAnsi" w:hAnsiTheme="majorHAnsi" w:cs="Arial"/>
                <w:sz w:val="22"/>
                <w:szCs w:val="22"/>
              </w:rPr>
              <w:t>A2</w:t>
            </w:r>
            <w:r w:rsidR="00AC2883" w:rsidRPr="005A111B">
              <w:rPr>
                <w:rFonts w:asciiTheme="majorHAnsi" w:hAnsiTheme="majorHAnsi" w:cs="Arial"/>
                <w:sz w:val="22"/>
                <w:szCs w:val="22"/>
              </w:rPr>
              <w:t>.6</w:t>
            </w:r>
          </w:p>
        </w:tc>
        <w:tc>
          <w:tcPr>
            <w:tcW w:w="7020" w:type="dxa"/>
          </w:tcPr>
          <w:p w14:paraId="0F37D2D2" w14:textId="5FE26AD9"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Failure to provide information required or providing inaccurate / misleading information when participating in a procurement exercise</w:t>
            </w:r>
          </w:p>
        </w:tc>
        <w:tc>
          <w:tcPr>
            <w:tcW w:w="1620" w:type="dxa"/>
          </w:tcPr>
          <w:p w14:paraId="6B9F6FFE"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263A1BDE" w14:textId="77777777" w:rsidTr="00AC2883">
        <w:trPr>
          <w:cantSplit/>
          <w:trHeight w:val="624"/>
        </w:trPr>
        <w:tc>
          <w:tcPr>
            <w:tcW w:w="1080" w:type="dxa"/>
          </w:tcPr>
          <w:p w14:paraId="1607DE43" w14:textId="77777777" w:rsidR="00AC2883" w:rsidRPr="005A111B" w:rsidRDefault="0083513E" w:rsidP="00AC2883">
            <w:pPr>
              <w:rPr>
                <w:rFonts w:asciiTheme="majorHAnsi" w:hAnsiTheme="majorHAnsi" w:cs="Arial"/>
                <w:sz w:val="22"/>
                <w:szCs w:val="22"/>
              </w:rPr>
            </w:pPr>
            <w:r w:rsidRPr="005A111B">
              <w:rPr>
                <w:rFonts w:asciiTheme="majorHAnsi" w:hAnsiTheme="majorHAnsi" w:cs="Arial"/>
                <w:sz w:val="22"/>
                <w:szCs w:val="22"/>
              </w:rPr>
              <w:t>A2</w:t>
            </w:r>
            <w:r w:rsidR="00AC2883" w:rsidRPr="005A111B">
              <w:rPr>
                <w:rFonts w:asciiTheme="majorHAnsi" w:hAnsiTheme="majorHAnsi" w:cs="Arial"/>
                <w:sz w:val="22"/>
                <w:szCs w:val="22"/>
              </w:rPr>
              <w:t>.7</w:t>
            </w:r>
          </w:p>
        </w:tc>
        <w:tc>
          <w:tcPr>
            <w:tcW w:w="7020" w:type="dxa"/>
          </w:tcPr>
          <w:p w14:paraId="46E668B0"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Failure to obtain and maintain relevant licences or membership of an appropriate trading or professional organisation where required by law</w:t>
            </w:r>
          </w:p>
        </w:tc>
        <w:tc>
          <w:tcPr>
            <w:tcW w:w="1620" w:type="dxa"/>
          </w:tcPr>
          <w:p w14:paraId="104AF232"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714661B1" w14:textId="77777777" w:rsidTr="00AC2883">
        <w:trPr>
          <w:cantSplit/>
          <w:trHeight w:val="277"/>
        </w:trPr>
        <w:tc>
          <w:tcPr>
            <w:tcW w:w="1080" w:type="dxa"/>
          </w:tcPr>
          <w:p w14:paraId="1E4BD3DD" w14:textId="77777777" w:rsidR="00AC2883" w:rsidRPr="005A111B" w:rsidRDefault="0083513E" w:rsidP="00AC2883">
            <w:pPr>
              <w:rPr>
                <w:rFonts w:asciiTheme="majorHAnsi" w:hAnsiTheme="majorHAnsi"/>
                <w:sz w:val="22"/>
                <w:szCs w:val="22"/>
              </w:rPr>
            </w:pPr>
            <w:r w:rsidRPr="005A111B">
              <w:rPr>
                <w:rFonts w:asciiTheme="majorHAnsi" w:hAnsiTheme="majorHAnsi" w:cs="Arial"/>
                <w:sz w:val="22"/>
                <w:szCs w:val="22"/>
              </w:rPr>
              <w:lastRenderedPageBreak/>
              <w:t>A2</w:t>
            </w:r>
            <w:r w:rsidR="00AC2883" w:rsidRPr="005A111B">
              <w:rPr>
                <w:rFonts w:asciiTheme="majorHAnsi" w:hAnsiTheme="majorHAnsi" w:cs="Arial"/>
                <w:sz w:val="22"/>
                <w:szCs w:val="22"/>
              </w:rPr>
              <w:t>.8</w:t>
            </w:r>
          </w:p>
        </w:tc>
        <w:tc>
          <w:tcPr>
            <w:tcW w:w="7020" w:type="dxa"/>
          </w:tcPr>
          <w:p w14:paraId="5E0B924F"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Has personal or financial connection with an elected member or senior officer of the authority</w:t>
            </w:r>
          </w:p>
        </w:tc>
        <w:tc>
          <w:tcPr>
            <w:tcW w:w="1620" w:type="dxa"/>
          </w:tcPr>
          <w:p w14:paraId="7CF8D668"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Yes / No</w:t>
            </w:r>
          </w:p>
        </w:tc>
      </w:tr>
      <w:tr w:rsidR="00AC2883" w:rsidRPr="005A111B" w14:paraId="3EFAC848" w14:textId="77777777" w:rsidTr="00AC2883">
        <w:trPr>
          <w:cantSplit/>
          <w:trHeight w:val="277"/>
        </w:trPr>
        <w:tc>
          <w:tcPr>
            <w:tcW w:w="1080" w:type="dxa"/>
            <w:vMerge w:val="restart"/>
          </w:tcPr>
          <w:p w14:paraId="341EC4B4" w14:textId="77777777" w:rsidR="00AC2883" w:rsidRPr="005A111B" w:rsidRDefault="0083513E" w:rsidP="00AC2883">
            <w:pPr>
              <w:rPr>
                <w:rFonts w:asciiTheme="majorHAnsi" w:hAnsiTheme="majorHAnsi"/>
                <w:sz w:val="22"/>
                <w:szCs w:val="22"/>
              </w:rPr>
            </w:pPr>
            <w:r w:rsidRPr="005A111B">
              <w:rPr>
                <w:rFonts w:asciiTheme="majorHAnsi" w:hAnsiTheme="majorHAnsi" w:cs="Arial"/>
                <w:sz w:val="22"/>
                <w:szCs w:val="22"/>
              </w:rPr>
              <w:t>A2</w:t>
            </w:r>
            <w:r w:rsidR="00AC2883" w:rsidRPr="005A111B">
              <w:rPr>
                <w:rFonts w:asciiTheme="majorHAnsi" w:hAnsiTheme="majorHAnsi" w:cs="Arial"/>
                <w:sz w:val="22"/>
                <w:szCs w:val="22"/>
              </w:rPr>
              <w:t>.9</w:t>
            </w:r>
          </w:p>
        </w:tc>
        <w:tc>
          <w:tcPr>
            <w:tcW w:w="8640" w:type="dxa"/>
            <w:gridSpan w:val="2"/>
          </w:tcPr>
          <w:p w14:paraId="1B6CFB8B" w14:textId="77777777" w:rsidR="00AC2883" w:rsidRPr="005A111B" w:rsidRDefault="00AC2883" w:rsidP="00AC2883">
            <w:pPr>
              <w:jc w:val="both"/>
              <w:rPr>
                <w:rFonts w:asciiTheme="majorHAnsi" w:hAnsiTheme="majorHAnsi" w:cs="Arial"/>
                <w:sz w:val="22"/>
                <w:szCs w:val="22"/>
              </w:rPr>
            </w:pPr>
            <w:r w:rsidRPr="005A111B">
              <w:rPr>
                <w:rFonts w:asciiTheme="majorHAnsi" w:hAnsiTheme="majorHAnsi" w:cs="Arial"/>
                <w:sz w:val="22"/>
                <w:szCs w:val="22"/>
              </w:rPr>
              <w:t xml:space="preserve">If the answer to any of these is </w:t>
            </w:r>
            <w:r w:rsidRPr="005A111B">
              <w:rPr>
                <w:rFonts w:asciiTheme="majorHAnsi" w:hAnsiTheme="majorHAnsi" w:cs="Arial"/>
                <w:b/>
                <w:bCs/>
                <w:sz w:val="22"/>
                <w:szCs w:val="22"/>
              </w:rPr>
              <w:t>“Yes”</w:t>
            </w:r>
            <w:r w:rsidRPr="005A111B">
              <w:rPr>
                <w:rFonts w:asciiTheme="majorHAnsi" w:hAnsiTheme="majorHAnsi" w:cs="Arial"/>
                <w:sz w:val="22"/>
                <w:szCs w:val="22"/>
              </w:rPr>
              <w:t xml:space="preserve"> please give brief details below, including what has been done to put things right.</w:t>
            </w:r>
          </w:p>
        </w:tc>
      </w:tr>
      <w:tr w:rsidR="00AC2883" w:rsidRPr="005A111B" w14:paraId="11D8BA13" w14:textId="77777777" w:rsidTr="00AC2883">
        <w:trPr>
          <w:cantSplit/>
          <w:trHeight w:val="277"/>
        </w:trPr>
        <w:tc>
          <w:tcPr>
            <w:tcW w:w="1080" w:type="dxa"/>
            <w:vMerge/>
          </w:tcPr>
          <w:p w14:paraId="35E24241" w14:textId="77777777" w:rsidR="00AC2883" w:rsidRPr="005A111B" w:rsidRDefault="00AC2883" w:rsidP="00AC2883">
            <w:pPr>
              <w:jc w:val="both"/>
              <w:rPr>
                <w:rFonts w:asciiTheme="majorHAnsi" w:hAnsiTheme="majorHAnsi" w:cs="Arial"/>
                <w:sz w:val="22"/>
                <w:szCs w:val="22"/>
              </w:rPr>
            </w:pPr>
          </w:p>
        </w:tc>
        <w:tc>
          <w:tcPr>
            <w:tcW w:w="8640" w:type="dxa"/>
            <w:gridSpan w:val="2"/>
          </w:tcPr>
          <w:p w14:paraId="4414981F" w14:textId="77777777" w:rsidR="00AC2883" w:rsidRPr="005A111B" w:rsidRDefault="00AC2883" w:rsidP="00AC2883">
            <w:pPr>
              <w:jc w:val="both"/>
              <w:rPr>
                <w:rFonts w:asciiTheme="majorHAnsi" w:hAnsiTheme="majorHAnsi" w:cs="Arial"/>
                <w:sz w:val="22"/>
                <w:szCs w:val="22"/>
              </w:rPr>
            </w:pPr>
          </w:p>
          <w:p w14:paraId="651CB54D" w14:textId="77777777" w:rsidR="00AC2883" w:rsidRDefault="00AC2883" w:rsidP="00AC2883">
            <w:pPr>
              <w:jc w:val="both"/>
              <w:rPr>
                <w:rFonts w:asciiTheme="majorHAnsi" w:hAnsiTheme="majorHAnsi" w:cs="Arial"/>
                <w:sz w:val="22"/>
                <w:szCs w:val="22"/>
              </w:rPr>
            </w:pPr>
          </w:p>
          <w:p w14:paraId="19643539" w14:textId="77777777" w:rsidR="00197105" w:rsidRDefault="00197105" w:rsidP="00AC2883">
            <w:pPr>
              <w:jc w:val="both"/>
              <w:rPr>
                <w:rFonts w:asciiTheme="majorHAnsi" w:hAnsiTheme="majorHAnsi" w:cs="Arial"/>
                <w:sz w:val="22"/>
                <w:szCs w:val="22"/>
              </w:rPr>
            </w:pPr>
          </w:p>
          <w:p w14:paraId="345A94EA" w14:textId="77777777" w:rsidR="00197105" w:rsidRDefault="00197105" w:rsidP="00AC2883">
            <w:pPr>
              <w:jc w:val="both"/>
              <w:rPr>
                <w:rFonts w:asciiTheme="majorHAnsi" w:hAnsiTheme="majorHAnsi" w:cs="Arial"/>
                <w:sz w:val="22"/>
                <w:szCs w:val="22"/>
              </w:rPr>
            </w:pPr>
          </w:p>
          <w:p w14:paraId="120F9A3F" w14:textId="77777777" w:rsidR="00197105" w:rsidRDefault="00197105" w:rsidP="00AC2883">
            <w:pPr>
              <w:jc w:val="both"/>
              <w:rPr>
                <w:rFonts w:asciiTheme="majorHAnsi" w:hAnsiTheme="majorHAnsi" w:cs="Arial"/>
                <w:sz w:val="22"/>
                <w:szCs w:val="22"/>
              </w:rPr>
            </w:pPr>
          </w:p>
          <w:p w14:paraId="7B9D1011" w14:textId="77777777" w:rsidR="00197105" w:rsidRDefault="00197105" w:rsidP="00AC2883">
            <w:pPr>
              <w:jc w:val="both"/>
              <w:rPr>
                <w:rFonts w:asciiTheme="majorHAnsi" w:hAnsiTheme="majorHAnsi" w:cs="Arial"/>
                <w:sz w:val="22"/>
                <w:szCs w:val="22"/>
              </w:rPr>
            </w:pPr>
          </w:p>
          <w:p w14:paraId="537E4A52" w14:textId="77777777" w:rsidR="00197105" w:rsidRDefault="00197105" w:rsidP="00AC2883">
            <w:pPr>
              <w:jc w:val="both"/>
              <w:rPr>
                <w:rFonts w:asciiTheme="majorHAnsi" w:hAnsiTheme="majorHAnsi" w:cs="Arial"/>
                <w:sz w:val="22"/>
                <w:szCs w:val="22"/>
              </w:rPr>
            </w:pPr>
          </w:p>
          <w:p w14:paraId="2EF6063B" w14:textId="77777777" w:rsidR="00197105" w:rsidRDefault="00197105" w:rsidP="00AC2883">
            <w:pPr>
              <w:jc w:val="both"/>
              <w:rPr>
                <w:rFonts w:asciiTheme="majorHAnsi" w:hAnsiTheme="majorHAnsi" w:cs="Arial"/>
                <w:sz w:val="22"/>
                <w:szCs w:val="22"/>
              </w:rPr>
            </w:pPr>
          </w:p>
          <w:p w14:paraId="2F59C220" w14:textId="77777777" w:rsidR="00197105" w:rsidRDefault="00197105" w:rsidP="00AC2883">
            <w:pPr>
              <w:jc w:val="both"/>
              <w:rPr>
                <w:rFonts w:asciiTheme="majorHAnsi" w:hAnsiTheme="majorHAnsi" w:cs="Arial"/>
                <w:sz w:val="22"/>
                <w:szCs w:val="22"/>
              </w:rPr>
            </w:pPr>
          </w:p>
          <w:p w14:paraId="21792469" w14:textId="77777777" w:rsidR="00197105" w:rsidRDefault="00197105" w:rsidP="00AC2883">
            <w:pPr>
              <w:jc w:val="both"/>
              <w:rPr>
                <w:rFonts w:asciiTheme="majorHAnsi" w:hAnsiTheme="majorHAnsi" w:cs="Arial"/>
                <w:sz w:val="22"/>
                <w:szCs w:val="22"/>
              </w:rPr>
            </w:pPr>
          </w:p>
          <w:p w14:paraId="3F76A15E" w14:textId="77777777" w:rsidR="00197105" w:rsidRPr="005A111B" w:rsidRDefault="00197105" w:rsidP="00AC2883">
            <w:pPr>
              <w:jc w:val="both"/>
              <w:rPr>
                <w:rFonts w:asciiTheme="majorHAnsi" w:hAnsiTheme="majorHAnsi" w:cs="Arial"/>
                <w:sz w:val="22"/>
                <w:szCs w:val="22"/>
              </w:rPr>
            </w:pPr>
          </w:p>
          <w:p w14:paraId="45196917" w14:textId="77777777" w:rsidR="00AC2883" w:rsidRPr="005A111B" w:rsidRDefault="00AC2883" w:rsidP="00AC2883">
            <w:pPr>
              <w:jc w:val="both"/>
              <w:rPr>
                <w:rFonts w:asciiTheme="majorHAnsi" w:hAnsiTheme="majorHAnsi" w:cs="Arial"/>
                <w:sz w:val="22"/>
                <w:szCs w:val="22"/>
              </w:rPr>
            </w:pPr>
          </w:p>
          <w:p w14:paraId="7AE17E4E" w14:textId="77777777" w:rsidR="00AC2883" w:rsidRPr="005A111B" w:rsidRDefault="00AC2883" w:rsidP="00AC2883">
            <w:pPr>
              <w:jc w:val="both"/>
              <w:rPr>
                <w:rFonts w:asciiTheme="majorHAnsi" w:hAnsiTheme="majorHAnsi" w:cs="Arial"/>
                <w:sz w:val="22"/>
                <w:szCs w:val="22"/>
              </w:rPr>
            </w:pPr>
          </w:p>
          <w:p w14:paraId="37B76634" w14:textId="77777777" w:rsidR="00AC2883" w:rsidRPr="005A111B" w:rsidRDefault="00AC2883" w:rsidP="00AC2883">
            <w:pPr>
              <w:jc w:val="both"/>
              <w:rPr>
                <w:rFonts w:asciiTheme="majorHAnsi" w:hAnsiTheme="majorHAnsi" w:cs="Arial"/>
                <w:sz w:val="22"/>
                <w:szCs w:val="22"/>
              </w:rPr>
            </w:pPr>
          </w:p>
        </w:tc>
      </w:tr>
    </w:tbl>
    <w:p w14:paraId="426734EF" w14:textId="77777777" w:rsidR="00AC2883" w:rsidRPr="005A111B" w:rsidRDefault="00AC2883">
      <w:pPr>
        <w:rPr>
          <w:rFonts w:asciiTheme="majorHAnsi" w:hAnsiTheme="majorHAnsi"/>
          <w:sz w:val="22"/>
          <w:szCs w:val="22"/>
        </w:rPr>
      </w:pPr>
    </w:p>
    <w:p w14:paraId="0C6679FD" w14:textId="77777777" w:rsidR="0083513E" w:rsidRPr="005A111B" w:rsidRDefault="0083513E">
      <w:pPr>
        <w:rPr>
          <w:rFonts w:asciiTheme="majorHAnsi" w:hAnsiTheme="majorHAnsi"/>
          <w:sz w:val="22"/>
          <w:szCs w:val="22"/>
        </w:rPr>
      </w:pPr>
    </w:p>
    <w:p w14:paraId="5262851F" w14:textId="77777777" w:rsidR="0083513E" w:rsidRDefault="0083513E" w:rsidP="0083513E">
      <w:pPr>
        <w:jc w:val="both"/>
        <w:rPr>
          <w:rFonts w:asciiTheme="majorHAnsi" w:hAnsiTheme="majorHAnsi" w:cs="Arial"/>
          <w:sz w:val="22"/>
          <w:szCs w:val="22"/>
          <w:lang w:eastAsia="en-GB"/>
        </w:rPr>
      </w:pPr>
      <w:r w:rsidRPr="005A111B">
        <w:rPr>
          <w:rFonts w:asciiTheme="majorHAnsi" w:hAnsiTheme="majorHAnsi" w:cs="Arial"/>
          <w:sz w:val="22"/>
          <w:szCs w:val="22"/>
        </w:rPr>
        <w:t>* Where a ‘Yes’ response has been given to any question, information given in 2.9 should</w:t>
      </w:r>
      <w:r w:rsidRPr="005A111B">
        <w:rPr>
          <w:rFonts w:asciiTheme="majorHAnsi" w:hAnsiTheme="majorHAnsi"/>
          <w:sz w:val="22"/>
          <w:szCs w:val="22"/>
        </w:rPr>
        <w:t xml:space="preserve"> </w:t>
      </w:r>
      <w:r w:rsidRPr="005A111B">
        <w:rPr>
          <w:rFonts w:asciiTheme="majorHAnsi" w:hAnsiTheme="majorHAnsi" w:cs="Arial"/>
          <w:sz w:val="22"/>
          <w:szCs w:val="22"/>
          <w:lang w:eastAsia="en-GB"/>
        </w:rPr>
        <w:t>clearly indicate the problem has been resolved and that steps have been taken to prevent its recurrence or that propriety can be maintained.</w:t>
      </w:r>
    </w:p>
    <w:p w14:paraId="2899E887" w14:textId="77777777" w:rsidR="00531997" w:rsidRDefault="00531997" w:rsidP="0083513E">
      <w:pPr>
        <w:jc w:val="both"/>
        <w:rPr>
          <w:rFonts w:ascii="Times New Roman" w:hAnsi="Times New Roman"/>
          <w:sz w:val="22"/>
          <w:szCs w:val="22"/>
        </w:rPr>
      </w:pPr>
    </w:p>
    <w:p w14:paraId="337A5CF5" w14:textId="77777777" w:rsidR="00531997" w:rsidRDefault="00531997" w:rsidP="0083513E">
      <w:pPr>
        <w:jc w:val="both"/>
        <w:rPr>
          <w:rFonts w:ascii="Times New Roman" w:hAnsi="Times New Roman"/>
          <w:sz w:val="22"/>
          <w:szCs w:val="22"/>
        </w:rPr>
      </w:pPr>
    </w:p>
    <w:p w14:paraId="784CFBA4" w14:textId="77777777" w:rsidR="00E5348B" w:rsidRPr="005A111B" w:rsidRDefault="00E5348B" w:rsidP="0083513E">
      <w:pPr>
        <w:jc w:val="both"/>
        <w:rPr>
          <w:rFonts w:asciiTheme="majorHAnsi" w:hAnsiTheme="majorHAnsi" w:cs="Arial"/>
          <w:sz w:val="22"/>
          <w:szCs w:val="22"/>
          <w:lang w:eastAsia="en-GB"/>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00"/>
        <w:gridCol w:w="7006"/>
      </w:tblGrid>
      <w:tr w:rsidR="00CA1196" w:rsidRPr="002536BF" w14:paraId="0A6900EC" w14:textId="77777777" w:rsidTr="00CA1196">
        <w:trPr>
          <w:trHeight w:val="500"/>
        </w:trPr>
        <w:tc>
          <w:tcPr>
            <w:tcW w:w="2600" w:type="dxa"/>
            <w:shd w:val="clear" w:color="auto" w:fill="C6D9F1" w:themeFill="text2" w:themeFillTint="33"/>
          </w:tcPr>
          <w:p w14:paraId="3C5EBE36" w14:textId="77777777" w:rsidR="00CA1196" w:rsidRPr="00E5348B" w:rsidRDefault="00CA1196" w:rsidP="00531997">
            <w:pPr>
              <w:spacing w:before="120" w:after="120"/>
              <w:rPr>
                <w:rFonts w:asciiTheme="majorHAnsi" w:hAnsiTheme="majorHAnsi"/>
                <w:b/>
                <w:sz w:val="22"/>
                <w:szCs w:val="22"/>
              </w:rPr>
            </w:pPr>
          </w:p>
        </w:tc>
        <w:tc>
          <w:tcPr>
            <w:tcW w:w="7006" w:type="dxa"/>
          </w:tcPr>
          <w:p w14:paraId="19B3EC5F" w14:textId="77777777" w:rsidR="00CA1196" w:rsidRDefault="00CA1196" w:rsidP="00CA1196">
            <w:pPr>
              <w:jc w:val="both"/>
              <w:rPr>
                <w:rFonts w:asciiTheme="majorHAnsi" w:hAnsiTheme="majorHAnsi" w:cs="Arial"/>
                <w:sz w:val="22"/>
                <w:szCs w:val="22"/>
                <w:lang w:eastAsia="en-GB"/>
              </w:rPr>
            </w:pPr>
            <w:r w:rsidRPr="002536BF">
              <w:rPr>
                <w:rFonts w:ascii="Times New Roman" w:hAnsi="Times New Roman"/>
                <w:sz w:val="22"/>
                <w:szCs w:val="22"/>
              </w:rPr>
              <w:t>I, the undersigned, being the authorised signatory of the above tenderer (</w:t>
            </w:r>
            <w:r>
              <w:rPr>
                <w:rFonts w:ascii="Times New Roman" w:hAnsi="Times New Roman"/>
                <w:sz w:val="22"/>
                <w:szCs w:val="22"/>
              </w:rPr>
              <w:t xml:space="preserve">for consortiums, </w:t>
            </w:r>
            <w:r w:rsidR="008F42F5">
              <w:rPr>
                <w:rFonts w:ascii="Times New Roman" w:hAnsi="Times New Roman"/>
                <w:b/>
                <w:sz w:val="22"/>
                <w:szCs w:val="22"/>
              </w:rPr>
              <w:t>this form has to be submitted by each consortium member</w:t>
            </w:r>
            <w:r w:rsidRPr="002536BF">
              <w:rPr>
                <w:rFonts w:ascii="Times New Roman" w:hAnsi="Times New Roman"/>
                <w:sz w:val="22"/>
                <w:szCs w:val="22"/>
              </w:rPr>
              <w:t>), hereby declare that</w:t>
            </w:r>
            <w:r>
              <w:rPr>
                <w:rFonts w:ascii="Times New Roman" w:hAnsi="Times New Roman"/>
                <w:sz w:val="22"/>
                <w:szCs w:val="22"/>
              </w:rPr>
              <w:t xml:space="preserve"> I, or my company, am (is) not falling in one of the situations described in the exclusion criteria or here above.   </w:t>
            </w:r>
          </w:p>
          <w:p w14:paraId="267FA851" w14:textId="77777777" w:rsidR="00CA1196" w:rsidRPr="002536BF" w:rsidRDefault="00CA1196" w:rsidP="00531997">
            <w:pPr>
              <w:spacing w:before="120" w:after="120"/>
              <w:rPr>
                <w:rFonts w:ascii="Times New Roman" w:hAnsi="Times New Roman"/>
                <w:sz w:val="22"/>
                <w:szCs w:val="22"/>
              </w:rPr>
            </w:pPr>
          </w:p>
        </w:tc>
      </w:tr>
      <w:tr w:rsidR="00E5348B" w:rsidRPr="002536BF" w14:paraId="5E194A3E" w14:textId="77777777" w:rsidTr="00CA1196">
        <w:trPr>
          <w:trHeight w:val="500"/>
        </w:trPr>
        <w:tc>
          <w:tcPr>
            <w:tcW w:w="2600" w:type="dxa"/>
            <w:shd w:val="clear" w:color="auto" w:fill="C6D9F1" w:themeFill="text2" w:themeFillTint="33"/>
          </w:tcPr>
          <w:p w14:paraId="79551ADF" w14:textId="77777777" w:rsidR="00E5348B" w:rsidRPr="00E5348B" w:rsidRDefault="00E5348B" w:rsidP="00531997">
            <w:pPr>
              <w:spacing w:before="120" w:after="120"/>
              <w:rPr>
                <w:rFonts w:asciiTheme="majorHAnsi" w:hAnsiTheme="majorHAnsi"/>
                <w:b/>
                <w:sz w:val="22"/>
                <w:szCs w:val="22"/>
              </w:rPr>
            </w:pPr>
            <w:r w:rsidRPr="00E5348B">
              <w:rPr>
                <w:rFonts w:asciiTheme="majorHAnsi" w:hAnsiTheme="majorHAnsi"/>
                <w:b/>
                <w:sz w:val="22"/>
                <w:szCs w:val="22"/>
              </w:rPr>
              <w:t>Name</w:t>
            </w:r>
          </w:p>
        </w:tc>
        <w:tc>
          <w:tcPr>
            <w:tcW w:w="7006" w:type="dxa"/>
          </w:tcPr>
          <w:p w14:paraId="50F4E59B" w14:textId="77777777" w:rsidR="00E5348B" w:rsidRPr="002536BF" w:rsidRDefault="00E5348B" w:rsidP="00531997">
            <w:pPr>
              <w:spacing w:before="120" w:after="120"/>
              <w:rPr>
                <w:rFonts w:ascii="Times New Roman" w:hAnsi="Times New Roman"/>
                <w:sz w:val="22"/>
                <w:szCs w:val="22"/>
              </w:rPr>
            </w:pPr>
          </w:p>
        </w:tc>
      </w:tr>
      <w:tr w:rsidR="00E5348B" w:rsidRPr="002536BF" w14:paraId="11489322" w14:textId="77777777" w:rsidTr="00CA1196">
        <w:trPr>
          <w:trHeight w:val="515"/>
        </w:trPr>
        <w:tc>
          <w:tcPr>
            <w:tcW w:w="2600" w:type="dxa"/>
            <w:shd w:val="clear" w:color="auto" w:fill="C6D9F1" w:themeFill="text2" w:themeFillTint="33"/>
          </w:tcPr>
          <w:p w14:paraId="0B420BB0" w14:textId="77777777" w:rsidR="00E5348B" w:rsidRPr="00E5348B" w:rsidRDefault="00E5348B" w:rsidP="00531997">
            <w:pPr>
              <w:spacing w:before="120" w:after="120"/>
              <w:rPr>
                <w:rFonts w:asciiTheme="majorHAnsi" w:hAnsiTheme="majorHAnsi"/>
                <w:b/>
                <w:sz w:val="22"/>
                <w:szCs w:val="22"/>
              </w:rPr>
            </w:pPr>
            <w:r w:rsidRPr="00E5348B">
              <w:rPr>
                <w:rFonts w:asciiTheme="majorHAnsi" w:hAnsiTheme="majorHAnsi"/>
                <w:b/>
                <w:sz w:val="22"/>
                <w:szCs w:val="22"/>
              </w:rPr>
              <w:t>Signature</w:t>
            </w:r>
          </w:p>
        </w:tc>
        <w:tc>
          <w:tcPr>
            <w:tcW w:w="7006" w:type="dxa"/>
          </w:tcPr>
          <w:p w14:paraId="7FC70645" w14:textId="77777777" w:rsidR="00E5348B" w:rsidRPr="002536BF" w:rsidRDefault="00E5348B" w:rsidP="00531997">
            <w:pPr>
              <w:spacing w:before="120" w:after="120"/>
              <w:rPr>
                <w:rFonts w:ascii="Times New Roman" w:hAnsi="Times New Roman"/>
                <w:sz w:val="22"/>
                <w:szCs w:val="22"/>
              </w:rPr>
            </w:pPr>
          </w:p>
        </w:tc>
      </w:tr>
      <w:tr w:rsidR="00E5348B" w:rsidRPr="002536BF" w14:paraId="4ABAB376" w14:textId="77777777" w:rsidTr="00CA1196">
        <w:trPr>
          <w:trHeight w:val="500"/>
        </w:trPr>
        <w:tc>
          <w:tcPr>
            <w:tcW w:w="2600" w:type="dxa"/>
            <w:shd w:val="clear" w:color="auto" w:fill="C6D9F1" w:themeFill="text2" w:themeFillTint="33"/>
          </w:tcPr>
          <w:p w14:paraId="284141D1" w14:textId="77777777" w:rsidR="00E5348B" w:rsidRPr="00E5348B" w:rsidRDefault="00E5348B" w:rsidP="00531997">
            <w:pPr>
              <w:spacing w:before="120" w:after="120"/>
              <w:rPr>
                <w:rFonts w:asciiTheme="majorHAnsi" w:hAnsiTheme="majorHAnsi"/>
                <w:b/>
                <w:sz w:val="22"/>
                <w:szCs w:val="22"/>
              </w:rPr>
            </w:pPr>
            <w:r w:rsidRPr="00E5348B">
              <w:rPr>
                <w:rFonts w:asciiTheme="majorHAnsi" w:hAnsiTheme="majorHAnsi"/>
                <w:b/>
                <w:sz w:val="22"/>
                <w:szCs w:val="22"/>
              </w:rPr>
              <w:t>Date</w:t>
            </w:r>
          </w:p>
        </w:tc>
        <w:tc>
          <w:tcPr>
            <w:tcW w:w="7006" w:type="dxa"/>
          </w:tcPr>
          <w:p w14:paraId="6A86A6D2" w14:textId="77777777" w:rsidR="00E5348B" w:rsidRPr="002536BF" w:rsidRDefault="00E5348B" w:rsidP="00531997">
            <w:pPr>
              <w:spacing w:before="120" w:after="120"/>
              <w:rPr>
                <w:rFonts w:ascii="Times New Roman" w:hAnsi="Times New Roman"/>
                <w:sz w:val="22"/>
                <w:szCs w:val="22"/>
              </w:rPr>
            </w:pPr>
          </w:p>
        </w:tc>
      </w:tr>
    </w:tbl>
    <w:p w14:paraId="7783824A" w14:textId="77777777" w:rsidR="0083513E" w:rsidRPr="005A111B" w:rsidRDefault="0083513E">
      <w:pPr>
        <w:rPr>
          <w:rFonts w:asciiTheme="majorHAnsi" w:hAnsiTheme="majorHAnsi"/>
        </w:rPr>
      </w:pPr>
      <w:bookmarkStart w:id="0" w:name="_GoBack"/>
      <w:bookmarkEnd w:id="0"/>
    </w:p>
    <w:sectPr w:rsidR="0083513E" w:rsidRPr="005A111B" w:rsidSect="002362BF">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83344" w14:textId="77777777" w:rsidR="00814133" w:rsidRDefault="00814133" w:rsidP="00380E08">
      <w:r>
        <w:separator/>
      </w:r>
    </w:p>
  </w:endnote>
  <w:endnote w:type="continuationSeparator" w:id="0">
    <w:p w14:paraId="6B9CCC54" w14:textId="77777777" w:rsidR="00814133" w:rsidRDefault="00814133" w:rsidP="0038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BE67A" w14:textId="77777777" w:rsidR="00531997" w:rsidRDefault="00531997" w:rsidP="00380E08">
    <w:pPr>
      <w:pStyle w:val="Footer"/>
      <w:jc w:val="center"/>
      <w:rPr>
        <w:rFonts w:asciiTheme="majorHAnsi" w:hAnsiTheme="majorHAnsi"/>
        <w:sz w:val="16"/>
        <w:szCs w:val="16"/>
      </w:rPr>
    </w:pPr>
  </w:p>
  <w:p w14:paraId="0A65AE37" w14:textId="287387D0" w:rsidR="00531997" w:rsidRPr="00380E08" w:rsidRDefault="00531997" w:rsidP="00380E08">
    <w:pPr>
      <w:pStyle w:val="Footer"/>
      <w:jc w:val="center"/>
      <w:rPr>
        <w:rFonts w:asciiTheme="majorHAnsi" w:hAnsiTheme="majorHAnsi"/>
        <w:sz w:val="16"/>
        <w:szCs w:val="16"/>
      </w:rPr>
    </w:pPr>
    <w:r>
      <w:rPr>
        <w:rFonts w:asciiTheme="majorHAnsi" w:hAnsiTheme="majorHAnsi"/>
        <w:sz w:val="16"/>
        <w:szCs w:val="16"/>
      </w:rPr>
      <w:t xml:space="preserve">Form A: Exclusion Criteria </w:t>
    </w:r>
    <w:r w:rsidR="00947DCA">
      <w:rPr>
        <w:rFonts w:asciiTheme="majorHAnsi" w:hAnsiTheme="majorHAnsi"/>
        <w:sz w:val="16"/>
        <w:szCs w:val="16"/>
      </w:rPr>
      <w:t>–</w:t>
    </w:r>
    <w:r w:rsidR="00325D47">
      <w:rPr>
        <w:rFonts w:asciiTheme="majorHAnsi" w:hAnsiTheme="majorHAnsi"/>
        <w:sz w:val="16"/>
        <w:szCs w:val="16"/>
      </w:rPr>
      <w:t xml:space="preserve"> </w:t>
    </w:r>
    <w:r w:rsidR="008642B2" w:rsidRPr="008642B2">
      <w:rPr>
        <w:rFonts w:asciiTheme="majorHAnsi" w:hAnsiTheme="majorHAnsi"/>
        <w:sz w:val="16"/>
        <w:szCs w:val="16"/>
      </w:rPr>
      <w:t xml:space="preserve">AAL2Business phase </w:t>
    </w:r>
    <w:r w:rsidR="0004106C">
      <w:rPr>
        <w:rFonts w:asciiTheme="majorHAnsi" w:hAnsiTheme="majorHAnsi"/>
        <w:sz w:val="16"/>
        <w:szCs w:val="16"/>
      </w:rPr>
      <w:t>II</w:t>
    </w:r>
    <w:r w:rsidR="008642B2" w:rsidRPr="008642B2">
      <w:rPr>
        <w:rFonts w:asciiTheme="majorHAnsi" w:hAnsiTheme="majorHAnsi"/>
        <w:sz w:val="16"/>
        <w:szCs w:val="16"/>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A5B94" w14:textId="77777777" w:rsidR="00814133" w:rsidRDefault="00814133" w:rsidP="00380E08">
      <w:r>
        <w:separator/>
      </w:r>
    </w:p>
  </w:footnote>
  <w:footnote w:type="continuationSeparator" w:id="0">
    <w:p w14:paraId="13DA3DB7" w14:textId="77777777" w:rsidR="00814133" w:rsidRDefault="00814133" w:rsidP="0038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8BCE" w14:textId="77777777" w:rsidR="00531997" w:rsidRPr="008F42F5" w:rsidRDefault="00056189">
    <w:pPr>
      <w:pStyle w:val="Header"/>
      <w:rPr>
        <w:b/>
      </w:rPr>
    </w:pPr>
    <w:r w:rsidRPr="006B4C98">
      <w:rPr>
        <w:b/>
        <w:i/>
        <w:noProof/>
        <w:color w:val="003399"/>
        <w:sz w:val="16"/>
        <w:szCs w:val="16"/>
        <w:lang w:eastAsia="en-GB"/>
      </w:rPr>
      <w:drawing>
        <wp:inline distT="0" distB="0" distL="0" distR="0" wp14:anchorId="222D8F24" wp14:editId="48D9125F">
          <wp:extent cx="847725" cy="595554"/>
          <wp:effectExtent l="0" t="0" r="0" b="0"/>
          <wp:docPr id="2" name="Picture 2" descr="Logo_AAL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AL_CMY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837" cy="598443"/>
                  </a:xfrm>
                  <a:prstGeom prst="rect">
                    <a:avLst/>
                  </a:prstGeom>
                  <a:noFill/>
                  <a:ln>
                    <a:noFill/>
                  </a:ln>
                </pic:spPr>
              </pic:pic>
            </a:graphicData>
          </a:graphic>
        </wp:inline>
      </w:drawing>
    </w:r>
    <w:r w:rsidR="008F42F5">
      <w:t xml:space="preserve"> </w:t>
    </w:r>
    <w:r w:rsidR="008F42F5" w:rsidRPr="008F42F5">
      <w:rPr>
        <w:b/>
      </w:rPr>
      <w:t>In case of Consortium all consortium members has to introduce this form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42EFC"/>
    <w:multiLevelType w:val="multilevel"/>
    <w:tmpl w:val="7E8E699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24A20A1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08"/>
    <w:rsid w:val="0004106C"/>
    <w:rsid w:val="00056189"/>
    <w:rsid w:val="00106F3A"/>
    <w:rsid w:val="00136BD5"/>
    <w:rsid w:val="00197105"/>
    <w:rsid w:val="001E3E74"/>
    <w:rsid w:val="002362BF"/>
    <w:rsid w:val="002F0D93"/>
    <w:rsid w:val="00325D47"/>
    <w:rsid w:val="00380E08"/>
    <w:rsid w:val="003A3E8C"/>
    <w:rsid w:val="003D2D2D"/>
    <w:rsid w:val="005309C1"/>
    <w:rsid w:val="00531997"/>
    <w:rsid w:val="00532DF4"/>
    <w:rsid w:val="005A111B"/>
    <w:rsid w:val="005D7967"/>
    <w:rsid w:val="00710FE9"/>
    <w:rsid w:val="00814133"/>
    <w:rsid w:val="00815B11"/>
    <w:rsid w:val="0083513E"/>
    <w:rsid w:val="008642B2"/>
    <w:rsid w:val="00867E7C"/>
    <w:rsid w:val="008F42F5"/>
    <w:rsid w:val="00947DCA"/>
    <w:rsid w:val="00AC2883"/>
    <w:rsid w:val="00AF7EE2"/>
    <w:rsid w:val="00BF4992"/>
    <w:rsid w:val="00CA1196"/>
    <w:rsid w:val="00CD0991"/>
    <w:rsid w:val="00DA61EB"/>
    <w:rsid w:val="00E5348B"/>
    <w:rsid w:val="00F817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C0196A"/>
  <w15:docId w15:val="{501DA904-6579-4DCF-8242-DF95C62C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E08"/>
    <w:pPr>
      <w:spacing w:after="0" w:line="240" w:lineRule="auto"/>
    </w:pPr>
    <w:rPr>
      <w:rFonts w:ascii="CG Times" w:eastAsia="Times New Roman" w:hAnsi="CG Times"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rsid w:val="00380E08"/>
  </w:style>
  <w:style w:type="paragraph" w:styleId="Header">
    <w:name w:val="header"/>
    <w:basedOn w:val="Normal"/>
    <w:link w:val="HeaderChar"/>
    <w:uiPriority w:val="99"/>
    <w:unhideWhenUsed/>
    <w:rsid w:val="00380E08"/>
    <w:pPr>
      <w:tabs>
        <w:tab w:val="center" w:pos="4536"/>
        <w:tab w:val="right" w:pos="9072"/>
      </w:tabs>
    </w:pPr>
  </w:style>
  <w:style w:type="character" w:customStyle="1" w:styleId="HeaderChar">
    <w:name w:val="Header Char"/>
    <w:basedOn w:val="DefaultParagraphFont"/>
    <w:link w:val="Header"/>
    <w:uiPriority w:val="99"/>
    <w:rsid w:val="00380E08"/>
    <w:rPr>
      <w:rFonts w:ascii="CG Times" w:eastAsia="Times New Roman" w:hAnsi="CG Times" w:cs="Times New Roman"/>
      <w:sz w:val="20"/>
      <w:szCs w:val="20"/>
      <w:lang w:val="en-GB"/>
    </w:rPr>
  </w:style>
  <w:style w:type="paragraph" w:styleId="Footer">
    <w:name w:val="footer"/>
    <w:basedOn w:val="Normal"/>
    <w:link w:val="FooterChar"/>
    <w:uiPriority w:val="99"/>
    <w:unhideWhenUsed/>
    <w:rsid w:val="00380E08"/>
    <w:pPr>
      <w:tabs>
        <w:tab w:val="center" w:pos="4536"/>
        <w:tab w:val="right" w:pos="9072"/>
      </w:tabs>
    </w:pPr>
  </w:style>
  <w:style w:type="character" w:customStyle="1" w:styleId="FooterChar">
    <w:name w:val="Footer Char"/>
    <w:basedOn w:val="DefaultParagraphFont"/>
    <w:link w:val="Footer"/>
    <w:uiPriority w:val="99"/>
    <w:rsid w:val="00380E08"/>
    <w:rPr>
      <w:rFonts w:ascii="CG Times" w:eastAsia="Times New Roman" w:hAnsi="CG Times" w:cs="Times New Roman"/>
      <w:sz w:val="20"/>
      <w:szCs w:val="20"/>
      <w:lang w:val="en-GB"/>
    </w:rPr>
  </w:style>
  <w:style w:type="paragraph" w:styleId="BalloonText">
    <w:name w:val="Balloon Text"/>
    <w:basedOn w:val="Normal"/>
    <w:link w:val="BalloonTextChar"/>
    <w:uiPriority w:val="99"/>
    <w:semiHidden/>
    <w:unhideWhenUsed/>
    <w:rsid w:val="00380E08"/>
    <w:rPr>
      <w:rFonts w:ascii="Tahoma" w:hAnsi="Tahoma" w:cs="Tahoma"/>
      <w:sz w:val="16"/>
      <w:szCs w:val="16"/>
    </w:rPr>
  </w:style>
  <w:style w:type="character" w:customStyle="1" w:styleId="BalloonTextChar">
    <w:name w:val="Balloon Text Char"/>
    <w:basedOn w:val="DefaultParagraphFont"/>
    <w:link w:val="BalloonText"/>
    <w:uiPriority w:val="99"/>
    <w:semiHidden/>
    <w:rsid w:val="00380E08"/>
    <w:rPr>
      <w:rFonts w:ascii="Tahoma" w:eastAsia="Times New Roman" w:hAnsi="Tahoma" w:cs="Tahoma"/>
      <w:sz w:val="16"/>
      <w:szCs w:val="16"/>
      <w:lang w:val="en-GB"/>
    </w:rPr>
  </w:style>
  <w:style w:type="paragraph" w:styleId="NormalWeb">
    <w:name w:val="Normal (Web)"/>
    <w:basedOn w:val="Normal"/>
    <w:rsid w:val="001E3E74"/>
    <w:pPr>
      <w:spacing w:before="100" w:beforeAutospacing="1" w:after="100" w:afterAutospacing="1"/>
    </w:pPr>
    <w:rPr>
      <w:rFonts w:ascii="Times New Roman" w:hAnsi="Times New Roman"/>
      <w:sz w:val="24"/>
      <w:szCs w:val="24"/>
      <w:lang w:eastAsia="en-GB"/>
    </w:rPr>
  </w:style>
  <w:style w:type="paragraph" w:styleId="FootnoteText">
    <w:name w:val="footnote text"/>
    <w:basedOn w:val="Normal"/>
    <w:link w:val="FootnoteTextChar"/>
    <w:semiHidden/>
    <w:rsid w:val="00AC2883"/>
  </w:style>
  <w:style w:type="character" w:customStyle="1" w:styleId="FootnoteTextChar">
    <w:name w:val="Footnote Text Char"/>
    <w:basedOn w:val="DefaultParagraphFont"/>
    <w:link w:val="FootnoteText"/>
    <w:semiHidden/>
    <w:rsid w:val="00AC2883"/>
    <w:rPr>
      <w:rFonts w:ascii="CG Times" w:eastAsia="Times New Roman" w:hAnsi="CG 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IWT</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Veys</dc:creator>
  <cp:lastModifiedBy>Marco Carulli</cp:lastModifiedBy>
  <cp:revision>12</cp:revision>
  <dcterms:created xsi:type="dcterms:W3CDTF">2015-07-10T10:53:00Z</dcterms:created>
  <dcterms:modified xsi:type="dcterms:W3CDTF">2019-02-05T08:56:00Z</dcterms:modified>
</cp:coreProperties>
</file>